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3B" w:rsidRPr="00B34AB9" w:rsidRDefault="00762A3B" w:rsidP="00762A3B">
      <w:pPr>
        <w:spacing w:line="880" w:lineRule="exact"/>
        <w:rPr>
          <w:rFonts w:ascii="仿宋_GB2312" w:eastAsia="仿宋_GB2312"/>
          <w:sz w:val="32"/>
          <w:szCs w:val="32"/>
        </w:rPr>
      </w:pPr>
      <w:r w:rsidRPr="00B34AB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二</w:t>
      </w:r>
      <w:r w:rsidRPr="00B34AB9">
        <w:rPr>
          <w:rFonts w:ascii="仿宋_GB2312" w:eastAsia="仿宋_GB2312" w:hint="eastAsia"/>
          <w:sz w:val="32"/>
          <w:szCs w:val="32"/>
        </w:rPr>
        <w:t>：</w:t>
      </w:r>
    </w:p>
    <w:p w:rsidR="00762A3B" w:rsidRDefault="00762A3B" w:rsidP="00762A3B">
      <w:pPr>
        <w:spacing w:line="880" w:lineRule="exact"/>
        <w:jc w:val="center"/>
        <w:rPr>
          <w:rFonts w:ascii="黑体" w:eastAsia="黑体" w:hint="eastAsia"/>
          <w:sz w:val="44"/>
          <w:szCs w:val="44"/>
        </w:rPr>
      </w:pPr>
      <w:r w:rsidRPr="00B34AB9">
        <w:rPr>
          <w:rFonts w:ascii="黑体" w:eastAsia="黑体" w:hint="eastAsia"/>
          <w:sz w:val="44"/>
          <w:szCs w:val="44"/>
        </w:rPr>
        <w:t>北京市交通影响评价报告</w:t>
      </w:r>
    </w:p>
    <w:p w:rsidR="00762A3B" w:rsidRPr="00B34AB9" w:rsidRDefault="00762A3B" w:rsidP="00762A3B">
      <w:pPr>
        <w:spacing w:line="880" w:lineRule="exact"/>
        <w:jc w:val="center"/>
        <w:rPr>
          <w:rFonts w:ascii="黑体" w:eastAsia="黑体"/>
          <w:sz w:val="44"/>
          <w:szCs w:val="44"/>
        </w:rPr>
      </w:pPr>
      <w:r w:rsidRPr="00B34AB9">
        <w:rPr>
          <w:rFonts w:ascii="黑体" w:eastAsia="黑体" w:hint="eastAsia"/>
          <w:sz w:val="44"/>
          <w:szCs w:val="44"/>
        </w:rPr>
        <w:t>编制</w:t>
      </w:r>
      <w:r>
        <w:rPr>
          <w:rFonts w:ascii="黑体" w:eastAsia="黑体" w:hint="eastAsia"/>
          <w:sz w:val="44"/>
          <w:szCs w:val="44"/>
        </w:rPr>
        <w:t>单位</w:t>
      </w:r>
      <w:r w:rsidRPr="00B34AB9">
        <w:rPr>
          <w:rFonts w:ascii="黑体" w:eastAsia="黑体" w:hint="eastAsia"/>
          <w:sz w:val="44"/>
          <w:szCs w:val="44"/>
        </w:rPr>
        <w:t>申</w:t>
      </w:r>
      <w:r>
        <w:rPr>
          <w:rFonts w:ascii="黑体" w:eastAsia="黑体" w:hint="eastAsia"/>
          <w:sz w:val="44"/>
          <w:szCs w:val="44"/>
        </w:rPr>
        <w:t>请</w:t>
      </w:r>
      <w:r w:rsidRPr="00B34AB9">
        <w:rPr>
          <w:rFonts w:ascii="黑体" w:eastAsia="黑体" w:hint="eastAsia"/>
          <w:sz w:val="44"/>
          <w:szCs w:val="44"/>
        </w:rPr>
        <w:t>表</w:t>
      </w:r>
    </w:p>
    <w:p w:rsidR="00762A3B" w:rsidRPr="00B34AB9" w:rsidRDefault="00762A3B" w:rsidP="00762A3B">
      <w:pPr>
        <w:spacing w:line="880" w:lineRule="exact"/>
        <w:jc w:val="center"/>
      </w:pPr>
    </w:p>
    <w:p w:rsidR="00762A3B" w:rsidRPr="00B34AB9" w:rsidRDefault="00762A3B" w:rsidP="00762A3B"/>
    <w:p w:rsidR="00762A3B" w:rsidRPr="00B34AB9" w:rsidRDefault="00762A3B" w:rsidP="00762A3B"/>
    <w:p w:rsidR="00762A3B" w:rsidRPr="00B34AB9" w:rsidRDefault="00762A3B" w:rsidP="00762A3B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B34AB9">
        <w:rPr>
          <w:rFonts w:ascii="仿宋_GB2312" w:eastAsia="仿宋_GB2312" w:hint="eastAsia"/>
          <w:sz w:val="32"/>
          <w:szCs w:val="32"/>
        </w:rPr>
        <w:t>单</w:t>
      </w:r>
      <w:r w:rsidRPr="00B34AB9">
        <w:rPr>
          <w:rFonts w:ascii="仿宋_GB2312" w:eastAsia="仿宋_GB2312" w:hint="eastAsia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sz w:val="32"/>
          <w:szCs w:val="32"/>
        </w:rPr>
        <w:t>位</w:t>
      </w:r>
      <w:r w:rsidRPr="00B34AB9">
        <w:rPr>
          <w:rFonts w:ascii="仿宋_GB2312" w:eastAsia="仿宋_GB2312" w:hint="eastAsia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sz w:val="32"/>
          <w:szCs w:val="32"/>
        </w:rPr>
        <w:t>名</w:t>
      </w:r>
      <w:r w:rsidRPr="00B34AB9">
        <w:rPr>
          <w:rFonts w:ascii="仿宋_GB2312" w:eastAsia="仿宋_GB2312" w:hint="eastAsia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sz w:val="32"/>
          <w:szCs w:val="32"/>
        </w:rPr>
        <w:t>称（公章）：</w:t>
      </w:r>
      <w:r w:rsidRPr="00B34AB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762A3B" w:rsidRPr="00B34AB9" w:rsidRDefault="00762A3B" w:rsidP="00762A3B">
      <w:pPr>
        <w:tabs>
          <w:tab w:val="left" w:pos="3600"/>
        </w:tabs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 w:rsidRPr="00B34AB9">
        <w:rPr>
          <w:rFonts w:ascii="仿宋_GB2312" w:eastAsia="仿宋_GB2312" w:hint="eastAsia"/>
          <w:kern w:val="0"/>
          <w:sz w:val="32"/>
          <w:szCs w:val="32"/>
        </w:rPr>
        <w:t>法定代表人及职务：</w:t>
      </w:r>
      <w:r w:rsidRPr="00B34AB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762A3B" w:rsidRPr="00B34AB9" w:rsidRDefault="00762A3B" w:rsidP="00762A3B">
      <w:pPr>
        <w:tabs>
          <w:tab w:val="left" w:pos="3600"/>
        </w:tabs>
        <w:ind w:firstLineChars="150" w:firstLine="480"/>
        <w:rPr>
          <w:rFonts w:ascii="仿宋_GB2312" w:eastAsia="仿宋_GB2312"/>
          <w:sz w:val="32"/>
          <w:szCs w:val="32"/>
        </w:rPr>
      </w:pPr>
      <w:r w:rsidRPr="00B34AB9">
        <w:rPr>
          <w:rFonts w:ascii="仿宋_GB2312" w:eastAsia="仿宋_GB2312" w:hint="eastAsia"/>
          <w:kern w:val="0"/>
          <w:sz w:val="32"/>
          <w:szCs w:val="32"/>
        </w:rPr>
        <w:t>联</w:t>
      </w:r>
      <w:r w:rsidRPr="00B34AB9">
        <w:rPr>
          <w:rFonts w:ascii="仿宋_GB2312" w:eastAsia="仿宋_GB2312" w:hint="eastAsia"/>
          <w:kern w:val="0"/>
          <w:szCs w:val="21"/>
        </w:rPr>
        <w:t xml:space="preserve">      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系</w:t>
      </w:r>
      <w:r w:rsidRPr="00B34AB9">
        <w:rPr>
          <w:rFonts w:ascii="仿宋_GB2312" w:eastAsia="仿宋_GB2312" w:hint="eastAsia"/>
          <w:kern w:val="0"/>
          <w:szCs w:val="21"/>
        </w:rPr>
        <w:t xml:space="preserve">       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人：</w:t>
      </w:r>
      <w:r w:rsidRPr="00B34AB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762A3B" w:rsidRPr="00B34AB9" w:rsidRDefault="00762A3B" w:rsidP="00762A3B">
      <w:pPr>
        <w:tabs>
          <w:tab w:val="left" w:pos="3600"/>
        </w:tabs>
        <w:ind w:firstLineChars="150" w:firstLine="480"/>
        <w:rPr>
          <w:rFonts w:ascii="仿宋_GB2312" w:eastAsia="仿宋_GB2312"/>
          <w:sz w:val="32"/>
          <w:szCs w:val="32"/>
        </w:rPr>
      </w:pPr>
      <w:r w:rsidRPr="00B34AB9">
        <w:rPr>
          <w:rFonts w:ascii="仿宋_GB2312" w:eastAsia="仿宋_GB2312" w:hint="eastAsia"/>
          <w:kern w:val="0"/>
          <w:sz w:val="32"/>
          <w:szCs w:val="32"/>
        </w:rPr>
        <w:t>联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系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 方  式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：</w:t>
      </w:r>
      <w:r w:rsidRPr="00B34AB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762A3B" w:rsidRDefault="00762A3B" w:rsidP="00762A3B">
      <w:pPr>
        <w:tabs>
          <w:tab w:val="left" w:pos="3600"/>
        </w:tabs>
        <w:ind w:firstLineChars="150" w:firstLine="48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统一社会信用代码</w:t>
      </w:r>
    </w:p>
    <w:p w:rsidR="00762A3B" w:rsidRPr="00B34AB9" w:rsidRDefault="00762A3B" w:rsidP="00762A3B">
      <w:pPr>
        <w:tabs>
          <w:tab w:val="left" w:pos="3600"/>
        </w:tabs>
        <w:ind w:firstLineChars="50" w:firstLine="16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营</w:t>
      </w:r>
      <w:r w:rsidRPr="00B34AB9">
        <w:rPr>
          <w:rFonts w:ascii="仿宋_GB2312" w:eastAsia="仿宋_GB2312" w:hint="eastAsia"/>
          <w:kern w:val="0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业</w:t>
      </w:r>
      <w:r w:rsidRPr="00B34AB9">
        <w:rPr>
          <w:rFonts w:ascii="仿宋_GB2312" w:eastAsia="仿宋_GB2312" w:hint="eastAsia"/>
          <w:kern w:val="0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执</w:t>
      </w:r>
      <w:r w:rsidRPr="00B34AB9">
        <w:rPr>
          <w:rFonts w:ascii="仿宋_GB2312" w:eastAsia="仿宋_GB2312" w:hint="eastAsia"/>
          <w:kern w:val="0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照</w:t>
      </w:r>
      <w:r w:rsidRPr="00B34AB9">
        <w:rPr>
          <w:rFonts w:ascii="仿宋_GB2312" w:eastAsia="仿宋_GB2312" w:hint="eastAsia"/>
          <w:kern w:val="0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注</w:t>
      </w:r>
      <w:r w:rsidRPr="00B34AB9">
        <w:rPr>
          <w:rFonts w:ascii="仿宋_GB2312" w:eastAsia="仿宋_GB2312" w:hint="eastAsia"/>
          <w:kern w:val="0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册</w:t>
      </w:r>
      <w:r w:rsidRPr="00B34AB9">
        <w:rPr>
          <w:rFonts w:ascii="仿宋_GB2312" w:eastAsia="仿宋_GB2312" w:hint="eastAsia"/>
          <w:kern w:val="0"/>
          <w:sz w:val="10"/>
          <w:szCs w:val="10"/>
        </w:rPr>
        <w:t xml:space="preserve"> 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号</w:t>
      </w:r>
      <w:r>
        <w:rPr>
          <w:rFonts w:ascii="仿宋_GB2312" w:eastAsia="仿宋_GB2312" w:hint="eastAsia"/>
          <w:kern w:val="0"/>
          <w:sz w:val="32"/>
          <w:szCs w:val="32"/>
        </w:rPr>
        <w:t>）</w:t>
      </w:r>
      <w:r w:rsidRPr="00B34AB9">
        <w:rPr>
          <w:rFonts w:ascii="仿宋_GB2312" w:eastAsia="仿宋_GB2312" w:hint="eastAsia"/>
          <w:kern w:val="0"/>
          <w:sz w:val="32"/>
          <w:szCs w:val="32"/>
        </w:rPr>
        <w:t>：</w:t>
      </w:r>
      <w:r w:rsidRPr="00B34AB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762A3B" w:rsidRPr="00B34AB9" w:rsidRDefault="00762A3B" w:rsidP="00762A3B">
      <w:pPr>
        <w:tabs>
          <w:tab w:val="left" w:pos="3240"/>
        </w:tabs>
        <w:ind w:firstLineChars="51" w:firstLine="107"/>
      </w:pPr>
    </w:p>
    <w:p w:rsidR="00762A3B" w:rsidRPr="00B34AB9" w:rsidRDefault="00762A3B" w:rsidP="00762A3B">
      <w:pPr>
        <w:tabs>
          <w:tab w:val="left" w:pos="3240"/>
        </w:tabs>
        <w:ind w:firstLineChars="51" w:firstLine="107"/>
      </w:pPr>
    </w:p>
    <w:p w:rsidR="00762A3B" w:rsidRPr="009D0FA4" w:rsidRDefault="00762A3B" w:rsidP="00762A3B">
      <w:pPr>
        <w:tabs>
          <w:tab w:val="left" w:pos="3240"/>
        </w:tabs>
        <w:ind w:firstLineChars="51" w:firstLine="107"/>
      </w:pPr>
    </w:p>
    <w:p w:rsidR="00762A3B" w:rsidRPr="00B34AB9" w:rsidRDefault="00762A3B" w:rsidP="00762A3B">
      <w:pPr>
        <w:tabs>
          <w:tab w:val="left" w:pos="3240"/>
        </w:tabs>
        <w:ind w:firstLineChars="51" w:firstLine="107"/>
      </w:pPr>
    </w:p>
    <w:p w:rsidR="00762A3B" w:rsidRPr="00B34AB9" w:rsidRDefault="00762A3B" w:rsidP="00762A3B">
      <w:pPr>
        <w:tabs>
          <w:tab w:val="left" w:pos="3240"/>
        </w:tabs>
        <w:ind w:firstLineChars="51" w:firstLine="107"/>
      </w:pPr>
    </w:p>
    <w:p w:rsidR="00762A3B" w:rsidRPr="00B34AB9" w:rsidRDefault="00762A3B" w:rsidP="00762A3B">
      <w:pPr>
        <w:tabs>
          <w:tab w:val="left" w:pos="3240"/>
        </w:tabs>
        <w:ind w:firstLineChars="51" w:firstLine="107"/>
      </w:pPr>
    </w:p>
    <w:p w:rsidR="00762A3B" w:rsidRPr="009D0FA4" w:rsidRDefault="00762A3B" w:rsidP="00762A3B">
      <w:pPr>
        <w:tabs>
          <w:tab w:val="left" w:pos="3240"/>
        </w:tabs>
        <w:ind w:firstLineChars="51" w:firstLine="163"/>
        <w:jc w:val="center"/>
        <w:rPr>
          <w:rFonts w:ascii="仿宋_GB2312" w:eastAsia="仿宋_GB2312"/>
          <w:sz w:val="32"/>
          <w:szCs w:val="32"/>
        </w:rPr>
      </w:pPr>
    </w:p>
    <w:p w:rsidR="00762A3B" w:rsidRPr="00B34AB9" w:rsidRDefault="00762A3B" w:rsidP="00762A3B">
      <w:pPr>
        <w:tabs>
          <w:tab w:val="left" w:pos="3240"/>
        </w:tabs>
        <w:ind w:firstLineChars="51" w:firstLine="163"/>
        <w:jc w:val="center"/>
        <w:rPr>
          <w:rFonts w:ascii="仿宋_GB2312" w:eastAsia="仿宋_GB2312"/>
          <w:sz w:val="32"/>
          <w:szCs w:val="32"/>
        </w:rPr>
      </w:pPr>
      <w:r w:rsidRPr="00B34AB9">
        <w:rPr>
          <w:rFonts w:ascii="仿宋_GB2312" w:eastAsia="仿宋_GB2312" w:hint="eastAsia"/>
          <w:sz w:val="32"/>
          <w:szCs w:val="32"/>
        </w:rPr>
        <w:t>北京市交通委员会</w:t>
      </w:r>
    </w:p>
    <w:p w:rsidR="005D38DB" w:rsidRPr="00B34AB9" w:rsidRDefault="00762A3B" w:rsidP="005D38DB">
      <w:pPr>
        <w:tabs>
          <w:tab w:val="left" w:pos="3240"/>
        </w:tabs>
        <w:ind w:firstLineChars="51" w:firstLine="163"/>
        <w:jc w:val="center"/>
        <w:rPr>
          <w:rFonts w:ascii="仿宋_GB2312" w:eastAsia="仿宋_GB2312"/>
          <w:sz w:val="32"/>
          <w:szCs w:val="32"/>
        </w:rPr>
        <w:sectPr w:rsidR="005D38DB" w:rsidRPr="00B34AB9" w:rsidSect="00CB2F55">
          <w:footerReference w:type="even" r:id="rId5"/>
          <w:footerReference w:type="default" r:id="rId6"/>
          <w:pgSz w:w="11906" w:h="16838" w:code="9"/>
          <w:pgMar w:top="1418" w:right="1701" w:bottom="1440" w:left="1701" w:header="851" w:footer="992" w:gutter="0"/>
          <w:cols w:space="425"/>
          <w:docGrid w:type="lines" w:linePitch="312"/>
        </w:sectPr>
      </w:pPr>
      <w:r w:rsidRPr="00B34AB9">
        <w:rPr>
          <w:rFonts w:ascii="仿宋_GB2312" w:eastAsia="仿宋_GB2312" w:hint="eastAsia"/>
          <w:sz w:val="32"/>
          <w:szCs w:val="32"/>
        </w:rPr>
        <w:t>二</w:t>
      </w:r>
      <w:r w:rsidRPr="00B34AB9">
        <w:rPr>
          <w:rFonts w:ascii="宋体" w:hAnsi="宋体" w:cs="宋体" w:hint="eastAsia"/>
          <w:sz w:val="32"/>
          <w:szCs w:val="32"/>
        </w:rPr>
        <w:t>〇</w:t>
      </w:r>
      <w:r w:rsidRPr="00B34AB9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九</w:t>
      </w:r>
      <w:r w:rsidRPr="00B34AB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B34AB9">
        <w:rPr>
          <w:rFonts w:ascii="仿宋_GB2312" w:eastAsia="仿宋_GB2312" w:hint="eastAsia"/>
          <w:sz w:val="32"/>
          <w:szCs w:val="32"/>
        </w:rPr>
        <w:t>月</w:t>
      </w:r>
    </w:p>
    <w:p w:rsidR="005D38DB" w:rsidRPr="00B34AB9" w:rsidRDefault="005D38DB" w:rsidP="005D38DB">
      <w:pPr>
        <w:jc w:val="center"/>
        <w:rPr>
          <w:rFonts w:ascii="黑体" w:eastAsia="黑体"/>
          <w:sz w:val="32"/>
        </w:rPr>
      </w:pPr>
    </w:p>
    <w:p w:rsidR="005D38DB" w:rsidRPr="00B34AB9" w:rsidRDefault="005D38DB" w:rsidP="005D38DB">
      <w:pPr>
        <w:jc w:val="center"/>
        <w:rPr>
          <w:rFonts w:ascii="黑体" w:eastAsia="黑体"/>
          <w:sz w:val="32"/>
        </w:rPr>
      </w:pPr>
      <w:r w:rsidRPr="00B34AB9">
        <w:rPr>
          <w:rFonts w:ascii="黑体" w:eastAsia="黑体" w:hint="eastAsia"/>
          <w:sz w:val="32"/>
        </w:rPr>
        <w:t xml:space="preserve">基 本 情 </w:t>
      </w:r>
      <w:proofErr w:type="gramStart"/>
      <w:r w:rsidRPr="00B34AB9">
        <w:rPr>
          <w:rFonts w:ascii="黑体" w:eastAsia="黑体" w:hint="eastAsia"/>
          <w:sz w:val="32"/>
        </w:rPr>
        <w:t>况</w:t>
      </w:r>
      <w:proofErr w:type="gramEnd"/>
      <w:r w:rsidRPr="00B34AB9">
        <w:rPr>
          <w:rFonts w:ascii="黑体" w:eastAsia="黑体" w:hint="eastAsia"/>
          <w:sz w:val="32"/>
        </w:rPr>
        <w:t xml:space="preserve"> 表</w:t>
      </w:r>
    </w:p>
    <w:tbl>
      <w:tblPr>
        <w:tblW w:w="9095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356"/>
        <w:gridCol w:w="360"/>
        <w:gridCol w:w="3060"/>
        <w:gridCol w:w="1260"/>
        <w:gridCol w:w="3059"/>
      </w:tblGrid>
      <w:tr w:rsidR="005D38DB" w:rsidRPr="00B34AB9" w:rsidTr="00F24352">
        <w:trPr>
          <w:trHeight w:val="429"/>
        </w:trPr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rPr>
                <w:rFonts w:ascii="黑体" w:eastAsia="黑体"/>
                <w:bCs/>
                <w:sz w:val="28"/>
              </w:rPr>
            </w:pPr>
            <w:r w:rsidRPr="00B34AB9">
              <w:rPr>
                <w:rFonts w:ascii="黑体" w:eastAsia="黑体" w:hint="eastAsia"/>
                <w:bCs/>
                <w:sz w:val="28"/>
              </w:rPr>
              <w:t>基本信息</w:t>
            </w:r>
          </w:p>
        </w:tc>
      </w:tr>
      <w:tr w:rsidR="005D38DB" w:rsidRPr="00B34AB9" w:rsidTr="00F24352">
        <w:trPr>
          <w:trHeight w:val="207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cantSplit/>
          <w:trHeight w:val="233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cantSplit/>
          <w:trHeight w:val="158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cantSplit/>
          <w:trHeight w:val="260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联系地址</w:t>
            </w:r>
          </w:p>
          <w:p w:rsidR="005D38DB" w:rsidRPr="00B34AB9" w:rsidRDefault="005D38DB" w:rsidP="00F24352">
            <w:pPr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及邮编</w:t>
            </w:r>
          </w:p>
        </w:tc>
        <w:tc>
          <w:tcPr>
            <w:tcW w:w="7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cantSplit/>
          <w:trHeight w:val="226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  <w:proofErr w:type="gramStart"/>
            <w:r w:rsidRPr="00B34AB9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B34AB9">
              <w:rPr>
                <w:rFonts w:ascii="仿宋_GB2312" w:eastAsia="仿宋_GB2312" w:hint="eastAsia"/>
                <w:sz w:val="24"/>
              </w:rPr>
              <w:t xml:space="preserve">    箱 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cantSplit/>
          <w:trHeight w:val="522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8DB" w:rsidRPr="00B34AB9" w:rsidRDefault="005D38DB" w:rsidP="00F24352">
            <w:pPr>
              <w:spacing w:line="360" w:lineRule="auto"/>
              <w:ind w:leftChars="5" w:left="10"/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公司网址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业务范围及专长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trHeight w:val="192"/>
        </w:trPr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8DB" w:rsidRPr="00B34AB9" w:rsidRDefault="005D38DB" w:rsidP="00F2435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员工总数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8DB" w:rsidRPr="00B34AB9" w:rsidRDefault="005D38DB" w:rsidP="00F24352">
            <w:pPr>
              <w:jc w:val="center"/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专业技术人员人数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trHeight w:val="463"/>
        </w:trPr>
        <w:tc>
          <w:tcPr>
            <w:tcW w:w="909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rPr>
                <w:rFonts w:ascii="仿宋_GB2312" w:eastAsia="仿宋_GB2312"/>
                <w:sz w:val="28"/>
              </w:rPr>
            </w:pPr>
            <w:r w:rsidRPr="00B34AB9">
              <w:rPr>
                <w:rFonts w:ascii="黑体" w:eastAsia="黑体" w:hint="eastAsia"/>
                <w:bCs/>
                <w:sz w:val="28"/>
              </w:rPr>
              <w:t>资质及证书情况</w:t>
            </w:r>
            <w:r>
              <w:rPr>
                <w:rFonts w:ascii="黑体" w:eastAsia="黑体" w:hint="eastAsia"/>
                <w:bCs/>
                <w:sz w:val="28"/>
              </w:rPr>
              <w:t>（如有）</w:t>
            </w:r>
          </w:p>
        </w:tc>
      </w:tr>
      <w:tr w:rsidR="005D38DB" w:rsidRPr="00B34AB9" w:rsidTr="00F24352">
        <w:trPr>
          <w:trHeight w:val="725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rPr>
                <w:rFonts w:ascii="仿宋_GB2312" w:eastAsia="仿宋_GB2312"/>
                <w:sz w:val="28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 xml:space="preserve">取得资质证书的时间 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trHeight w:val="6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rPr>
                <w:rFonts w:ascii="仿宋_GB2312" w:eastAsia="仿宋_GB2312"/>
                <w:sz w:val="24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资质授权或批准单位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trHeight w:val="1119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8DB" w:rsidRPr="00B34AB9" w:rsidRDefault="005D38DB" w:rsidP="00F24352">
            <w:pPr>
              <w:rPr>
                <w:rFonts w:ascii="仿宋_GB2312" w:eastAsia="仿宋_GB2312"/>
                <w:sz w:val="28"/>
              </w:rPr>
            </w:pPr>
            <w:r w:rsidRPr="00B34AB9">
              <w:rPr>
                <w:rFonts w:ascii="仿宋_GB2312" w:eastAsia="仿宋_GB2312" w:hint="eastAsia"/>
                <w:sz w:val="24"/>
              </w:rPr>
              <w:t>资质证书批准的专业及服务范围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 w:rsidR="005D38DB" w:rsidRPr="00B34AB9" w:rsidTr="00F24352">
        <w:trPr>
          <w:trHeight w:val="1259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rPr>
                <w:rFonts w:ascii="仿宋_GB2312" w:eastAsia="仿宋_GB2312"/>
                <w:bCs/>
                <w:sz w:val="24"/>
              </w:rPr>
            </w:pPr>
            <w:r w:rsidRPr="00B34AB9">
              <w:rPr>
                <w:rFonts w:ascii="仿宋_GB2312" w:eastAsia="仿宋_GB2312" w:hint="eastAsia"/>
                <w:bCs/>
                <w:sz w:val="24"/>
              </w:rPr>
              <w:t>持有其他资质、资格证书情况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rPr>
                <w:rFonts w:ascii="仿宋_GB2312" w:eastAsia="仿宋_GB2312"/>
                <w:sz w:val="24"/>
              </w:rPr>
            </w:pPr>
          </w:p>
        </w:tc>
      </w:tr>
      <w:tr w:rsidR="005D38DB" w:rsidRPr="00B34AB9" w:rsidTr="00F24352">
        <w:trPr>
          <w:trHeight w:val="2569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38DB" w:rsidRPr="00B34AB9" w:rsidRDefault="005D38DB" w:rsidP="00F24352">
            <w:pPr>
              <w:rPr>
                <w:rFonts w:ascii="仿宋_GB2312" w:eastAsia="仿宋_GB2312"/>
                <w:bCs/>
                <w:sz w:val="24"/>
              </w:rPr>
            </w:pPr>
            <w:r w:rsidRPr="00B34AB9">
              <w:rPr>
                <w:rFonts w:ascii="仿宋_GB2312" w:eastAsia="仿宋_GB2312" w:hint="eastAsia"/>
                <w:bCs/>
                <w:sz w:val="24"/>
              </w:rPr>
              <w:t>其   他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38DB" w:rsidRPr="00B34AB9" w:rsidRDefault="005D38DB" w:rsidP="00F24352">
            <w:pPr>
              <w:rPr>
                <w:rFonts w:ascii="仿宋_GB2312" w:eastAsia="仿宋_GB2312"/>
                <w:sz w:val="24"/>
              </w:rPr>
            </w:pPr>
          </w:p>
          <w:p w:rsidR="005D38DB" w:rsidRPr="00B34AB9" w:rsidRDefault="005D38DB" w:rsidP="00F24352">
            <w:pPr>
              <w:rPr>
                <w:rFonts w:ascii="仿宋_GB2312" w:eastAsia="仿宋_GB2312"/>
                <w:sz w:val="24"/>
              </w:rPr>
            </w:pPr>
          </w:p>
          <w:p w:rsidR="005D38DB" w:rsidRPr="00B34AB9" w:rsidRDefault="005D38DB" w:rsidP="00F2435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5D38DB" w:rsidRPr="00B34AB9" w:rsidRDefault="005D38DB" w:rsidP="005D38DB">
      <w:pPr>
        <w:ind w:firstLineChars="200" w:firstLine="480"/>
        <w:rPr>
          <w:rFonts w:ascii="仿宋_GB2312" w:eastAsia="仿宋_GB2312" w:hint="eastAsia"/>
          <w:sz w:val="24"/>
        </w:rPr>
      </w:pPr>
    </w:p>
    <w:p w:rsidR="004C618E" w:rsidRDefault="005D38DB" w:rsidP="005D38DB">
      <w:pPr>
        <w:jc w:val="center"/>
      </w:pPr>
      <w:r w:rsidRPr="00B34AB9">
        <w:rPr>
          <w:rFonts w:ascii="仿宋_GB2312" w:eastAsia="仿宋_GB2312" w:hint="eastAsia"/>
          <w:sz w:val="24"/>
        </w:rPr>
        <w:t>注：单位性质以申报单位所提供的事业法人证书或企业营业执照为依据。</w:t>
      </w:r>
      <w:bookmarkStart w:id="0" w:name="_GoBack"/>
      <w:bookmarkEnd w:id="0"/>
    </w:p>
    <w:sectPr w:rsidR="004C6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55" w:rsidRDefault="005D38DB" w:rsidP="00CB2F5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3355" w:rsidRDefault="005D38DB" w:rsidP="00CB2F5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55" w:rsidRPr="0046105D" w:rsidRDefault="005D38DB" w:rsidP="00CB2F55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3B"/>
    <w:rsid w:val="004C618E"/>
    <w:rsid w:val="005D38DB"/>
    <w:rsid w:val="007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38D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5D38DB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5D3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D38D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5D38DB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5D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袁野</dc:creator>
  <cp:lastModifiedBy>袁野</cp:lastModifiedBy>
  <cp:revision>2</cp:revision>
  <dcterms:created xsi:type="dcterms:W3CDTF">2019-11-28T07:09:00Z</dcterms:created>
  <dcterms:modified xsi:type="dcterms:W3CDTF">2019-11-28T07:11:00Z</dcterms:modified>
</cp:coreProperties>
</file>